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2B7D7D" w:rsidP="00706412">
      <w:pPr>
        <w:jc w:val="right"/>
      </w:pPr>
      <w:r>
        <w:t>«</w:t>
      </w:r>
      <w:r w:rsidR="00FF2352">
        <w:t>2</w:t>
      </w:r>
      <w:r>
        <w:t>6</w:t>
      </w:r>
      <w:r w:rsidR="00706412" w:rsidRPr="009427C4">
        <w:t xml:space="preserve">» </w:t>
      </w:r>
      <w:r>
        <w:t>ноября</w:t>
      </w:r>
      <w:r w:rsidR="00587189">
        <w:t xml:space="preserve"> 201</w:t>
      </w:r>
      <w:r w:rsidR="00FF2352">
        <w:t>9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2352">
        <w:t>2</w:t>
      </w:r>
      <w:r w:rsidR="002B7D7D">
        <w:t xml:space="preserve">6 ноября </w:t>
      </w:r>
      <w:r w:rsidR="00587189">
        <w:t>201</w:t>
      </w:r>
      <w:r w:rsidR="00FF2352">
        <w:t>9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FF2352">
        <w:t>2</w:t>
      </w:r>
      <w:r w:rsidR="002B7D7D">
        <w:t>7</w:t>
      </w:r>
      <w:r w:rsidR="00FF2352">
        <w:t xml:space="preserve"> </w:t>
      </w:r>
      <w:r w:rsidR="002B7D7D">
        <w:t>ноября</w:t>
      </w:r>
      <w:r w:rsidR="00587189">
        <w:t xml:space="preserve"> 201</w:t>
      </w:r>
      <w:r w:rsidR="00FF2352">
        <w:t>9</w:t>
      </w:r>
      <w:r>
        <w:t xml:space="preserve"> г. </w:t>
      </w:r>
      <w:r w:rsidR="00587189">
        <w:t>1</w:t>
      </w:r>
      <w:r w:rsidR="00FF2352">
        <w:t>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2B7D7D">
        <w:t>государственной собственности до разграничения</w:t>
      </w:r>
      <w:bookmarkStart w:id="0" w:name="_GoBack"/>
      <w:bookmarkEnd w:id="0"/>
      <w:r>
        <w:t>.</w:t>
      </w:r>
    </w:p>
    <w:p w:rsidR="002B7D7D" w:rsidRPr="00B9707B" w:rsidRDefault="002B7D7D" w:rsidP="002B7D7D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Российская Федерация, Нижегородская область, городской округ город Кулебаки, г. Кулебаки, ул. </w:t>
      </w:r>
      <w:proofErr w:type="spellStart"/>
      <w:r w:rsidRPr="00B9707B">
        <w:t>Бухвалова</w:t>
      </w:r>
      <w:proofErr w:type="spellEnd"/>
      <w:r w:rsidRPr="00B9707B">
        <w:t>, з/у 41/1а,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 xml:space="preserve">: 52:38:0020003:3031, </w:t>
      </w:r>
    </w:p>
    <w:p w:rsidR="002B7D7D" w:rsidRPr="00C4041F" w:rsidRDefault="002B7D7D" w:rsidP="002B7D7D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464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2B7D7D" w:rsidRPr="00C4041F" w:rsidRDefault="002B7D7D" w:rsidP="002B7D7D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 w:rsidRPr="00C4041F">
        <w:t xml:space="preserve"> –</w:t>
      </w:r>
      <w:r>
        <w:t>склады,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Целевое использование земельного участка</w:t>
      </w:r>
      <w:r>
        <w:rPr>
          <w:b/>
        </w:rPr>
        <w:t xml:space="preserve"> </w:t>
      </w:r>
      <w:r w:rsidRPr="00FD7B38">
        <w:rPr>
          <w:b/>
        </w:rPr>
        <w:t xml:space="preserve">- </w:t>
      </w:r>
      <w:proofErr w:type="gramStart"/>
      <w:r w:rsidRPr="00FD7B38">
        <w:t xml:space="preserve">для </w:t>
      </w:r>
      <w:r>
        <w:t>целей</w:t>
      </w:r>
      <w:proofErr w:type="gramEnd"/>
      <w:r>
        <w:t xml:space="preserve"> не связанных со строительством, ведения складирования,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2B7D7D" w:rsidRPr="00FD7B38" w:rsidRDefault="002B7D7D" w:rsidP="002B7D7D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B9707B">
        <w:rPr>
          <w:b/>
          <w:sz w:val="24"/>
        </w:rPr>
        <w:t>16393</w:t>
      </w:r>
      <w:r w:rsidRPr="00FD7B38">
        <w:rPr>
          <w:sz w:val="24"/>
        </w:rPr>
        <w:t xml:space="preserve"> (</w:t>
      </w:r>
      <w:r>
        <w:rPr>
          <w:sz w:val="24"/>
        </w:rPr>
        <w:t>Шестнадцать тысяч триста девяносто три) рубля, определена на основании отчета независимого оценщика от 09.10.2019г. №17443/10-19,</w:t>
      </w:r>
    </w:p>
    <w:p w:rsidR="002B7D7D" w:rsidRPr="00FD7B38" w:rsidRDefault="002B7D7D" w:rsidP="002B7D7D">
      <w:pPr>
        <w:pStyle w:val="a4"/>
        <w:ind w:left="-142" w:right="-144" w:firstLine="425"/>
      </w:pPr>
      <w:r>
        <w:rPr>
          <w:b/>
        </w:rPr>
        <w:t>Размер задатка – 4 000</w:t>
      </w:r>
      <w:r w:rsidRPr="00FD7B38">
        <w:t xml:space="preserve"> (</w:t>
      </w:r>
      <w:r>
        <w:t>Четыре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A07F5">
        <w:rPr>
          <w:b/>
        </w:rPr>
        <w:t>200</w:t>
      </w:r>
      <w:r w:rsidRPr="00FD7B38">
        <w:t xml:space="preserve"> (</w:t>
      </w:r>
      <w:r>
        <w:t>Двести) рублей</w:t>
      </w:r>
      <w:r w:rsidRPr="00FD7B38">
        <w:t>.</w:t>
      </w:r>
    </w:p>
    <w:p w:rsidR="002B7D7D" w:rsidRPr="002A3F39" w:rsidRDefault="002B7D7D" w:rsidP="002B7D7D">
      <w:pPr>
        <w:ind w:left="-142" w:firstLine="426"/>
        <w:jc w:val="both"/>
        <w:rPr>
          <w:sz w:val="20"/>
          <w:szCs w:val="20"/>
        </w:rPr>
      </w:pPr>
    </w:p>
    <w:p w:rsidR="002B7D7D" w:rsidRPr="00B9707B" w:rsidRDefault="002B7D7D" w:rsidP="002B7D7D">
      <w:pPr>
        <w:ind w:left="-142" w:firstLine="426"/>
        <w:jc w:val="both"/>
      </w:pPr>
      <w:r w:rsidRPr="00FD7B38">
        <w:t>Лот №</w:t>
      </w:r>
      <w:r>
        <w:t>2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Российская Федерация, Нижегородская область, городской округ город Кулебаки, г. Кулебаки, ул. </w:t>
      </w:r>
      <w:proofErr w:type="spellStart"/>
      <w:r w:rsidRPr="00B9707B">
        <w:t>Бухвалова</w:t>
      </w:r>
      <w:proofErr w:type="spellEnd"/>
      <w:r w:rsidRPr="00B9707B">
        <w:t>, з/у 41/</w:t>
      </w:r>
      <w:r>
        <w:t>2</w:t>
      </w:r>
      <w:r w:rsidRPr="00B9707B">
        <w:t>а,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52:38:0020003:303</w:t>
      </w:r>
      <w:r>
        <w:t>2</w:t>
      </w:r>
      <w:r w:rsidRPr="00B9707B">
        <w:t xml:space="preserve">, </w:t>
      </w:r>
    </w:p>
    <w:p w:rsidR="002B7D7D" w:rsidRPr="00C4041F" w:rsidRDefault="002B7D7D" w:rsidP="002B7D7D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244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2B7D7D" w:rsidRPr="00C4041F" w:rsidRDefault="002B7D7D" w:rsidP="002B7D7D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 w:rsidRPr="00C4041F">
        <w:t xml:space="preserve"> –</w:t>
      </w:r>
      <w:r>
        <w:t>склады,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Целевое использование земельного участка</w:t>
      </w:r>
      <w:r>
        <w:rPr>
          <w:b/>
        </w:rPr>
        <w:t xml:space="preserve"> </w:t>
      </w:r>
      <w:r w:rsidRPr="00FD7B38">
        <w:rPr>
          <w:b/>
        </w:rPr>
        <w:t xml:space="preserve">- </w:t>
      </w:r>
      <w:proofErr w:type="gramStart"/>
      <w:r w:rsidRPr="00FD7B38">
        <w:t xml:space="preserve">для </w:t>
      </w:r>
      <w:r>
        <w:t>целей</w:t>
      </w:r>
      <w:proofErr w:type="gramEnd"/>
      <w:r>
        <w:t xml:space="preserve"> не связанных со строительством, ведения складирования,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2B7D7D" w:rsidRPr="00FD7B38" w:rsidRDefault="002B7D7D" w:rsidP="002B7D7D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BA07F5">
        <w:rPr>
          <w:b/>
          <w:sz w:val="24"/>
        </w:rPr>
        <w:t>8620</w:t>
      </w:r>
      <w:r w:rsidRPr="00FD7B38">
        <w:rPr>
          <w:sz w:val="24"/>
        </w:rPr>
        <w:t xml:space="preserve"> (</w:t>
      </w:r>
      <w:r>
        <w:rPr>
          <w:sz w:val="24"/>
        </w:rPr>
        <w:t>Восемь тысяч шестьсот двадцать) рублей, определена на основании отчета независимого оценщика от 09.10.2019г. №17444/10-19,</w:t>
      </w:r>
    </w:p>
    <w:p w:rsidR="002B7D7D" w:rsidRPr="00FD7B38" w:rsidRDefault="002B7D7D" w:rsidP="002B7D7D">
      <w:pPr>
        <w:pStyle w:val="a4"/>
        <w:ind w:left="-142" w:right="-144" w:firstLine="425"/>
      </w:pPr>
      <w:r>
        <w:rPr>
          <w:b/>
        </w:rPr>
        <w:t>Размер задатка – 2 000</w:t>
      </w:r>
      <w:r w:rsidRPr="00FD7B38">
        <w:t xml:space="preserve"> (</w:t>
      </w:r>
      <w:r>
        <w:t>Две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A07F5">
        <w:rPr>
          <w:b/>
        </w:rPr>
        <w:t>100</w:t>
      </w:r>
      <w:r w:rsidRPr="00FD7B38">
        <w:t xml:space="preserve"> (</w:t>
      </w:r>
      <w:r>
        <w:t>Сто) рублей</w:t>
      </w:r>
      <w:r w:rsidRPr="00FD7B38">
        <w:t>.</w:t>
      </w:r>
    </w:p>
    <w:p w:rsidR="002B7D7D" w:rsidRPr="002A3F39" w:rsidRDefault="002B7D7D" w:rsidP="002B7D7D">
      <w:pPr>
        <w:ind w:firstLine="284"/>
        <w:jc w:val="both"/>
        <w:rPr>
          <w:b/>
          <w:sz w:val="20"/>
          <w:szCs w:val="20"/>
          <w:lang w:val="ru-RU"/>
        </w:rPr>
      </w:pPr>
    </w:p>
    <w:p w:rsidR="002B7D7D" w:rsidRPr="00B9707B" w:rsidRDefault="002B7D7D" w:rsidP="002B7D7D">
      <w:pPr>
        <w:ind w:left="-142" w:firstLine="426"/>
        <w:jc w:val="both"/>
      </w:pPr>
      <w:r w:rsidRPr="00FD7B38">
        <w:t>Лот №</w:t>
      </w:r>
      <w:r>
        <w:t>3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Российская Федерация, Нижегородская область, городской округ город Кулебаки, г. Кулебаки, ул. </w:t>
      </w:r>
      <w:proofErr w:type="spellStart"/>
      <w:r w:rsidRPr="00B9707B">
        <w:t>Бухвалова</w:t>
      </w:r>
      <w:proofErr w:type="spellEnd"/>
      <w:r w:rsidRPr="00B9707B">
        <w:t>, з/у 41/</w:t>
      </w:r>
      <w:r>
        <w:t>3</w:t>
      </w:r>
      <w:r w:rsidRPr="00B9707B">
        <w:t>а,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2B7D7D" w:rsidRPr="00B9707B" w:rsidRDefault="002B7D7D" w:rsidP="002B7D7D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52:38:0020003:303</w:t>
      </w:r>
      <w:r>
        <w:t>0</w:t>
      </w:r>
      <w:r w:rsidRPr="00B9707B">
        <w:t xml:space="preserve">, </w:t>
      </w:r>
    </w:p>
    <w:p w:rsidR="002B7D7D" w:rsidRPr="00C4041F" w:rsidRDefault="002B7D7D" w:rsidP="002B7D7D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204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2B7D7D" w:rsidRPr="00C4041F" w:rsidRDefault="002B7D7D" w:rsidP="002B7D7D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 w:rsidRPr="00C4041F">
        <w:t xml:space="preserve"> –</w:t>
      </w:r>
      <w:r>
        <w:t>склады,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Целевое использование земельного участка</w:t>
      </w:r>
      <w:r>
        <w:rPr>
          <w:b/>
        </w:rPr>
        <w:t xml:space="preserve"> </w:t>
      </w:r>
      <w:r w:rsidRPr="00FD7B38">
        <w:rPr>
          <w:b/>
        </w:rPr>
        <w:t xml:space="preserve">- </w:t>
      </w:r>
      <w:proofErr w:type="gramStart"/>
      <w:r w:rsidRPr="00FD7B38">
        <w:t xml:space="preserve">для </w:t>
      </w:r>
      <w:r>
        <w:t>целей</w:t>
      </w:r>
      <w:proofErr w:type="gramEnd"/>
      <w:r>
        <w:t xml:space="preserve"> не связанных со строительством, ведения складирования,</w:t>
      </w:r>
    </w:p>
    <w:p w:rsidR="002B7D7D" w:rsidRPr="00FD7B38" w:rsidRDefault="002B7D7D" w:rsidP="002B7D7D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2B7D7D" w:rsidRPr="00FD7B38" w:rsidRDefault="002B7D7D" w:rsidP="002B7D7D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BA07F5">
        <w:rPr>
          <w:b/>
          <w:sz w:val="24"/>
        </w:rPr>
        <w:t>7207</w:t>
      </w:r>
      <w:r w:rsidRPr="00FD7B38">
        <w:rPr>
          <w:sz w:val="24"/>
        </w:rPr>
        <w:t xml:space="preserve"> (</w:t>
      </w:r>
      <w:r>
        <w:rPr>
          <w:sz w:val="24"/>
        </w:rPr>
        <w:t>Семь тысяч двести семь) рублей, определена на основании отчета независимого оценщика от 09.10.2019г. №17442/10-19,</w:t>
      </w:r>
    </w:p>
    <w:p w:rsidR="002B7D7D" w:rsidRPr="00FD7B38" w:rsidRDefault="002B7D7D" w:rsidP="002B7D7D">
      <w:pPr>
        <w:pStyle w:val="a4"/>
        <w:ind w:left="-142" w:right="-144" w:firstLine="425"/>
      </w:pPr>
      <w:r>
        <w:rPr>
          <w:b/>
        </w:rPr>
        <w:t>Размер задатка – 2 000</w:t>
      </w:r>
      <w:r w:rsidRPr="00FD7B38">
        <w:t xml:space="preserve"> (</w:t>
      </w:r>
      <w:r>
        <w:t>Две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A07F5">
        <w:rPr>
          <w:b/>
        </w:rPr>
        <w:t>100</w:t>
      </w:r>
      <w:r w:rsidRPr="00FD7B38">
        <w:t xml:space="preserve"> (</w:t>
      </w:r>
      <w:r>
        <w:t>Сто) рублей</w:t>
      </w:r>
      <w:r w:rsidRPr="00FD7B38"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2B7D7D" w:rsidRPr="009427C4" w:rsidRDefault="002B7D7D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1559"/>
        <w:gridCol w:w="2127"/>
        <w:gridCol w:w="1906"/>
      </w:tblGrid>
      <w:tr w:rsidR="00706412" w:rsidRPr="009427C4" w:rsidTr="002A3F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2A3F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2B7D7D" w:rsidP="00B86B34">
            <w:pPr>
              <w:snapToGrid w:val="0"/>
              <w:jc w:val="both"/>
            </w:pPr>
            <w:r>
              <w:t>Щукин Роман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2B7D7D" w:rsidP="00386DA7">
            <w:pPr>
              <w:snapToGrid w:val="0"/>
              <w:jc w:val="both"/>
            </w:pPr>
            <w:r>
              <w:t>14.11.2019</w:t>
            </w:r>
            <w:r w:rsidR="00B86B34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2B7D7D" w:rsidP="0089710B">
            <w:pPr>
              <w:snapToGrid w:val="0"/>
              <w:jc w:val="both"/>
            </w:pPr>
            <w:r>
              <w:t>13.11</w:t>
            </w:r>
            <w:r w:rsidR="009D52D1">
              <w:t>.2019</w:t>
            </w:r>
            <w:r w:rsidR="00C95A1D" w:rsidRPr="009427C4"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7D7D" w:rsidRPr="009427C4" w:rsidTr="002A3F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Default="002B7D7D" w:rsidP="002B7D7D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Щукин Роман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14.11.2019г.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13.11.2019</w:t>
            </w:r>
            <w:r w:rsidRPr="009427C4"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2B7D7D" w:rsidRPr="009427C4" w:rsidTr="002A3F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Default="002B7D7D" w:rsidP="002B7D7D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Щукин Роман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14.11.2019г.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13.11.2019</w:t>
            </w:r>
            <w:r w:rsidRPr="009427C4"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</w:t>
      </w:r>
      <w:r w:rsidR="002B7D7D">
        <w:t>3.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2B7D7D" w:rsidRPr="002B7D7D">
        <w:rPr>
          <w:b/>
        </w:rPr>
        <w:t>Щукина Романа Владимировича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2B7D7D" w:rsidRPr="00B9707B">
        <w:t xml:space="preserve">Российская Федерация, Нижегородская область, городской округ город Кулебаки, г. Кулебаки, ул. </w:t>
      </w:r>
      <w:proofErr w:type="spellStart"/>
      <w:r w:rsidR="002B7D7D" w:rsidRPr="00B9707B">
        <w:t>Бухвалова</w:t>
      </w:r>
      <w:proofErr w:type="spellEnd"/>
      <w:r w:rsidR="002B7D7D" w:rsidRPr="00B9707B">
        <w:t>, з/у 41/1а</w:t>
      </w:r>
      <w:r w:rsidR="00CF2D95" w:rsidRPr="00FF2352">
        <w:t xml:space="preserve">, общей площадью </w:t>
      </w:r>
      <w:r w:rsidR="002B7D7D">
        <w:t>464</w:t>
      </w:r>
      <w:r w:rsidR="00CF2D95" w:rsidRPr="00FF2352">
        <w:t xml:space="preserve">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</w:t>
      </w:r>
      <w:r w:rsidR="002B7D7D">
        <w:t>8</w:t>
      </w:r>
      <w:r w:rsidR="00CF2D95" w:rsidRPr="00FF2352">
        <w:t>:00</w:t>
      </w:r>
      <w:r w:rsidR="002B7D7D">
        <w:t>2</w:t>
      </w:r>
      <w:r w:rsidR="00CF2D95" w:rsidRPr="00FF2352">
        <w:t>000</w:t>
      </w:r>
      <w:r w:rsidR="002B7D7D">
        <w:t>3</w:t>
      </w:r>
      <w:r w:rsidR="00CF2D95" w:rsidRPr="00FF2352">
        <w:t>:</w:t>
      </w:r>
      <w:r w:rsidR="002B7D7D">
        <w:t>3031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2B7D7D" w:rsidRPr="002B7D7D">
        <w:rPr>
          <w:b/>
        </w:rPr>
        <w:t>16393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CF2D95">
        <w:rPr>
          <w:b/>
        </w:rPr>
        <w:t>Шест</w:t>
      </w:r>
      <w:r w:rsidR="002B7D7D">
        <w:rPr>
          <w:b/>
        </w:rPr>
        <w:t>надцать</w:t>
      </w:r>
      <w:r w:rsidR="00CF2D95">
        <w:rPr>
          <w:b/>
        </w:rPr>
        <w:t xml:space="preserve"> тысяч </w:t>
      </w:r>
      <w:r w:rsidR="002B7D7D">
        <w:rPr>
          <w:b/>
        </w:rPr>
        <w:t>триста девяносто три</w:t>
      </w:r>
      <w:r w:rsidR="002B0C14" w:rsidRPr="008C5D2F">
        <w:t>) рубл</w:t>
      </w:r>
      <w:r w:rsidR="002B7D7D">
        <w:t>я</w:t>
      </w:r>
      <w:r w:rsidR="002B0C14"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lastRenderedPageBreak/>
        <w:t xml:space="preserve">Направить гр. </w:t>
      </w:r>
      <w:r w:rsidR="002B7D7D">
        <w:t>Щукину Роману Владимировичу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B7D7D" w:rsidRPr="008C5D2F" w:rsidRDefault="00BB48DE" w:rsidP="002B7D7D">
      <w:pPr>
        <w:ind w:left="-142" w:firstLine="426"/>
        <w:jc w:val="both"/>
      </w:pPr>
      <w:r w:rsidRPr="00DE0081">
        <w:rPr>
          <w:b/>
        </w:rPr>
        <w:t>ЛОТ№2</w:t>
      </w:r>
      <w:r w:rsidR="008C5D2F" w:rsidRPr="008C5D2F">
        <w:t>.</w:t>
      </w:r>
      <w:r w:rsidRPr="008C5D2F">
        <w:t xml:space="preserve"> </w:t>
      </w:r>
      <w:r w:rsidR="002B7D7D" w:rsidRPr="008C5D2F">
        <w:t xml:space="preserve">Признать гр. </w:t>
      </w:r>
      <w:r w:rsidR="002B7D7D" w:rsidRPr="002B7D7D">
        <w:rPr>
          <w:b/>
        </w:rPr>
        <w:t>Щукина Романа Владимировича</w:t>
      </w:r>
      <w:r w:rsidR="002B7D7D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2B7D7D" w:rsidRPr="00B9707B">
        <w:t>Российская Федерация, Нижегородская область, городской округ город Кулебаки, г. К</w:t>
      </w:r>
      <w:r w:rsidR="002B7D7D">
        <w:t xml:space="preserve">улебаки, ул. </w:t>
      </w:r>
      <w:proofErr w:type="spellStart"/>
      <w:r w:rsidR="002B7D7D">
        <w:t>Бухвалова</w:t>
      </w:r>
      <w:proofErr w:type="spellEnd"/>
      <w:r w:rsidR="002B7D7D">
        <w:t>, з/у 41/2</w:t>
      </w:r>
      <w:r w:rsidR="002B7D7D" w:rsidRPr="00B9707B">
        <w:t>а</w:t>
      </w:r>
      <w:r w:rsidR="002B7D7D" w:rsidRPr="00FF2352">
        <w:t xml:space="preserve">, общей площадью </w:t>
      </w:r>
      <w:r w:rsidR="002B7D7D">
        <w:t>244</w:t>
      </w:r>
      <w:r w:rsidR="002B7D7D" w:rsidRPr="00FF2352">
        <w:t xml:space="preserve"> </w:t>
      </w:r>
      <w:proofErr w:type="spellStart"/>
      <w:r w:rsidR="002B7D7D" w:rsidRPr="00FF2352">
        <w:t>кв.м</w:t>
      </w:r>
      <w:proofErr w:type="spellEnd"/>
      <w:r w:rsidR="002B7D7D" w:rsidRPr="00FF2352">
        <w:t>., с кадастровым номером 52:3</w:t>
      </w:r>
      <w:r w:rsidR="002B7D7D">
        <w:t>8</w:t>
      </w:r>
      <w:r w:rsidR="002B7D7D" w:rsidRPr="00FF2352">
        <w:t>:00</w:t>
      </w:r>
      <w:r w:rsidR="002B7D7D">
        <w:t>2</w:t>
      </w:r>
      <w:r w:rsidR="002B7D7D" w:rsidRPr="00FF2352">
        <w:t>000</w:t>
      </w:r>
      <w:r w:rsidR="002B7D7D">
        <w:t>3</w:t>
      </w:r>
      <w:r w:rsidR="002B7D7D" w:rsidRPr="00FF2352">
        <w:t>:</w:t>
      </w:r>
      <w:r w:rsidR="002B7D7D">
        <w:t>3032</w:t>
      </w:r>
      <w:r w:rsidR="002B7D7D" w:rsidRPr="00587189">
        <w:t xml:space="preserve">, </w:t>
      </w:r>
      <w:r w:rsidR="002B7D7D" w:rsidRPr="008C5D2F">
        <w:t xml:space="preserve">по начальной цене предмета аукциона </w:t>
      </w:r>
      <w:r w:rsidR="002B7D7D" w:rsidRPr="002B7D7D">
        <w:rPr>
          <w:b/>
        </w:rPr>
        <w:t>8620</w:t>
      </w:r>
      <w:r w:rsidR="002B7D7D" w:rsidRPr="002B7D7D">
        <w:rPr>
          <w:b/>
        </w:rPr>
        <w:t xml:space="preserve"> </w:t>
      </w:r>
      <w:r w:rsidR="002B7D7D" w:rsidRPr="008C5D2F">
        <w:rPr>
          <w:b/>
        </w:rPr>
        <w:t>(</w:t>
      </w:r>
      <w:r w:rsidR="002B7D7D">
        <w:rPr>
          <w:b/>
        </w:rPr>
        <w:t>Восемь тысяч шестьсот двадцать</w:t>
      </w:r>
      <w:r w:rsidR="002B7D7D" w:rsidRPr="008C5D2F">
        <w:t>) рубл</w:t>
      </w:r>
      <w:r w:rsidR="002B7D7D">
        <w:t>ей</w:t>
      </w:r>
      <w:r w:rsidR="002B7D7D" w:rsidRPr="008C5D2F">
        <w:t xml:space="preserve">. </w:t>
      </w:r>
    </w:p>
    <w:p w:rsidR="002B7D7D" w:rsidRPr="008C5D2F" w:rsidRDefault="002B7D7D" w:rsidP="002B7D7D">
      <w:pPr>
        <w:ind w:firstLine="708"/>
        <w:jc w:val="both"/>
      </w:pPr>
      <w:r w:rsidRPr="008C5D2F">
        <w:t xml:space="preserve">Направить гр. </w:t>
      </w:r>
      <w:r>
        <w:t>Щукину Роману Владимировичу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Pr="008C5D2F" w:rsidRDefault="00CF2D95" w:rsidP="002A3F39">
      <w:pPr>
        <w:ind w:left="-142" w:firstLine="426"/>
        <w:jc w:val="both"/>
      </w:pPr>
      <w:r w:rsidRPr="00DE0081">
        <w:rPr>
          <w:b/>
        </w:rPr>
        <w:t>ЛОТ №3</w:t>
      </w:r>
      <w:r>
        <w:t xml:space="preserve">. </w:t>
      </w:r>
      <w:r w:rsidR="002A3F39" w:rsidRPr="008C5D2F">
        <w:t xml:space="preserve">Признать гр. </w:t>
      </w:r>
      <w:r w:rsidR="002A3F39" w:rsidRPr="002B7D7D">
        <w:rPr>
          <w:b/>
        </w:rPr>
        <w:t>Щукина Романа Владимировича</w:t>
      </w:r>
      <w:r w:rsidR="002A3F39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2A3F39" w:rsidRPr="00B9707B">
        <w:t>Российская Федерация, Нижегородская область, городской округ город Кулебаки, г. К</w:t>
      </w:r>
      <w:r w:rsidR="002A3F39">
        <w:t xml:space="preserve">улебаки, ул. </w:t>
      </w:r>
      <w:proofErr w:type="spellStart"/>
      <w:r w:rsidR="002A3F39">
        <w:t>Бухвалова</w:t>
      </w:r>
      <w:proofErr w:type="spellEnd"/>
      <w:r w:rsidR="002A3F39">
        <w:t>, з/у 41/</w:t>
      </w:r>
      <w:r w:rsidR="002A3F39">
        <w:t>3</w:t>
      </w:r>
      <w:r w:rsidR="002A3F39" w:rsidRPr="00B9707B">
        <w:t>а</w:t>
      </w:r>
      <w:r w:rsidR="002A3F39" w:rsidRPr="00FF2352">
        <w:t xml:space="preserve">, общей площадью </w:t>
      </w:r>
      <w:r w:rsidR="002A3F39">
        <w:t>2</w:t>
      </w:r>
      <w:r w:rsidR="002A3F39">
        <w:t>0</w:t>
      </w:r>
      <w:r w:rsidR="002A3F39">
        <w:t>4</w:t>
      </w:r>
      <w:r w:rsidR="002A3F39" w:rsidRPr="00FF2352">
        <w:t xml:space="preserve"> </w:t>
      </w:r>
      <w:proofErr w:type="spellStart"/>
      <w:r w:rsidR="002A3F39" w:rsidRPr="00FF2352">
        <w:t>кв.м</w:t>
      </w:r>
      <w:proofErr w:type="spellEnd"/>
      <w:r w:rsidR="002A3F39" w:rsidRPr="00FF2352">
        <w:t>., с кадастровым номером 52:3</w:t>
      </w:r>
      <w:r w:rsidR="002A3F39">
        <w:t>8</w:t>
      </w:r>
      <w:r w:rsidR="002A3F39" w:rsidRPr="00FF2352">
        <w:t>:00</w:t>
      </w:r>
      <w:r w:rsidR="002A3F39">
        <w:t>2</w:t>
      </w:r>
      <w:r w:rsidR="002A3F39" w:rsidRPr="00FF2352">
        <w:t>000</w:t>
      </w:r>
      <w:r w:rsidR="002A3F39">
        <w:t>3</w:t>
      </w:r>
      <w:r w:rsidR="002A3F39" w:rsidRPr="00FF2352">
        <w:t>:</w:t>
      </w:r>
      <w:r w:rsidR="002A3F39">
        <w:t>303</w:t>
      </w:r>
      <w:r w:rsidR="002A3F39">
        <w:t>0</w:t>
      </w:r>
      <w:r w:rsidR="002A3F39" w:rsidRPr="00587189">
        <w:t xml:space="preserve">, </w:t>
      </w:r>
      <w:r w:rsidR="002A3F39" w:rsidRPr="008C5D2F">
        <w:t xml:space="preserve">по начальной цене предмета аукциона </w:t>
      </w:r>
      <w:r w:rsidR="002A3F39" w:rsidRPr="002A3F39">
        <w:rPr>
          <w:b/>
        </w:rPr>
        <w:t>7207</w:t>
      </w:r>
      <w:r w:rsidR="002A3F39" w:rsidRPr="002A3F39">
        <w:rPr>
          <w:b/>
        </w:rPr>
        <w:t xml:space="preserve"> </w:t>
      </w:r>
      <w:r w:rsidR="002A3F39" w:rsidRPr="008C5D2F">
        <w:rPr>
          <w:b/>
        </w:rPr>
        <w:t>(</w:t>
      </w:r>
      <w:r w:rsidR="002A3F39">
        <w:rPr>
          <w:b/>
        </w:rPr>
        <w:t>Семь</w:t>
      </w:r>
      <w:r w:rsidR="002A3F39">
        <w:rPr>
          <w:b/>
        </w:rPr>
        <w:t xml:space="preserve"> тысяч </w:t>
      </w:r>
      <w:r w:rsidR="002A3F39">
        <w:rPr>
          <w:b/>
        </w:rPr>
        <w:t>двести семь</w:t>
      </w:r>
      <w:r w:rsidR="002A3F39" w:rsidRPr="008C5D2F">
        <w:t>) рубл</w:t>
      </w:r>
      <w:r w:rsidR="002A3F39">
        <w:t>ей</w:t>
      </w:r>
      <w:r w:rsidR="002A3F39" w:rsidRPr="008C5D2F">
        <w:t xml:space="preserve">. </w:t>
      </w:r>
    </w:p>
    <w:p w:rsidR="002A3F39" w:rsidRPr="008C5D2F" w:rsidRDefault="002A3F39" w:rsidP="002A3F39">
      <w:pPr>
        <w:ind w:firstLine="708"/>
        <w:jc w:val="both"/>
      </w:pPr>
      <w:r w:rsidRPr="008C5D2F">
        <w:t xml:space="preserve">Направить гр. </w:t>
      </w:r>
      <w:r>
        <w:t>Щукину Роману Владимировичу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2A3F39" w:rsidRPr="009427C4" w:rsidRDefault="002A3F39" w:rsidP="00C95A1D">
            <w:pPr>
              <w:spacing w:line="360" w:lineRule="auto"/>
              <w:jc w:val="both"/>
            </w:pPr>
            <w:r>
              <w:t>____________________ И.А. Щукина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72D2-79DA-4294-A54F-5B72BC73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2019-11-26T06:59:00Z</cp:lastPrinted>
  <dcterms:created xsi:type="dcterms:W3CDTF">2004-09-01T05:47:00Z</dcterms:created>
  <dcterms:modified xsi:type="dcterms:W3CDTF">2019-11-26T06:59:00Z</dcterms:modified>
</cp:coreProperties>
</file>